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B8F" w:rsidRDefault="009C0B8F" w:rsidP="009C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0E8" w:rsidRPr="00203C96" w:rsidRDefault="005030E8" w:rsidP="009F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134" w:rsidRPr="00203C96" w:rsidRDefault="00D22134" w:rsidP="009F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A93" w:rsidRDefault="00AC7A93" w:rsidP="009F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4DC" w:rsidRPr="00203C96" w:rsidRDefault="007A24DC" w:rsidP="009F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FC1" w:rsidRDefault="00E7014F" w:rsidP="00661B90">
      <w:pPr>
        <w:tabs>
          <w:tab w:val="left" w:pos="15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4F">
        <w:rPr>
          <w:rFonts w:ascii="Times New Roman" w:hAnsi="Times New Roman" w:cs="Times New Roman"/>
          <w:b/>
          <w:sz w:val="28"/>
          <w:szCs w:val="28"/>
        </w:rPr>
        <w:t>О нормативе стоимости одного квадратного метра общей площади жилья на территории муниципального образования Темрюкский район</w:t>
      </w:r>
    </w:p>
    <w:p w:rsidR="009C0B8F" w:rsidRDefault="00E7014F" w:rsidP="00661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4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673A7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DB4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14F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DA141D">
        <w:rPr>
          <w:rFonts w:ascii="Times New Roman" w:hAnsi="Times New Roman" w:cs="Times New Roman"/>
          <w:b/>
          <w:sz w:val="28"/>
          <w:szCs w:val="28"/>
        </w:rPr>
        <w:t>2</w:t>
      </w:r>
      <w:r w:rsidR="00DB407A">
        <w:rPr>
          <w:rFonts w:ascii="Times New Roman" w:hAnsi="Times New Roman" w:cs="Times New Roman"/>
          <w:b/>
          <w:sz w:val="28"/>
          <w:szCs w:val="28"/>
        </w:rPr>
        <w:t>1</w:t>
      </w:r>
      <w:r w:rsidRPr="00E701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30E8" w:rsidRPr="009C0B8F" w:rsidRDefault="005030E8" w:rsidP="009C0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B84" w:rsidRDefault="008576F8" w:rsidP="00E3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C20C4">
        <w:rPr>
          <w:rFonts w:ascii="Times New Roman" w:hAnsi="Times New Roman" w:cs="Times New Roman"/>
          <w:sz w:val="28"/>
          <w:szCs w:val="28"/>
        </w:rPr>
        <w:t xml:space="preserve"> </w:t>
      </w:r>
      <w:r w:rsidR="008B0099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55FED">
        <w:rPr>
          <w:rFonts w:ascii="Times New Roman" w:eastAsia="Calibri" w:hAnsi="Times New Roman" w:cs="Times New Roman"/>
          <w:sz w:val="28"/>
          <w:szCs w:val="28"/>
        </w:rPr>
        <w:t>ым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055FED">
        <w:rPr>
          <w:rFonts w:ascii="Times New Roman" w:eastAsia="Calibri" w:hAnsi="Times New Roman" w:cs="Times New Roman"/>
          <w:sz w:val="28"/>
          <w:szCs w:val="28"/>
        </w:rPr>
        <w:t>ом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503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099">
        <w:rPr>
          <w:rFonts w:ascii="Times New Roman" w:eastAsia="Calibri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203C96" w:rsidRPr="00203C96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</w:t>
      </w:r>
      <w:proofErr w:type="gramEnd"/>
      <w:r w:rsidR="00203C96" w:rsidRPr="00203C96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17 декабря 2010 года № 1050</w:t>
      </w:r>
      <w:r w:rsidR="008D4A0B">
        <w:rPr>
          <w:rFonts w:ascii="Times New Roman" w:eastAsia="Calibri" w:hAnsi="Times New Roman" w:cs="Times New Roman"/>
          <w:sz w:val="28"/>
          <w:szCs w:val="28"/>
        </w:rPr>
        <w:t>,</w:t>
      </w:r>
      <w:r w:rsidR="00BC2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D9B">
        <w:rPr>
          <w:rFonts w:ascii="Times New Roman" w:eastAsia="Calibri" w:hAnsi="Times New Roman" w:cs="Times New Roman"/>
          <w:sz w:val="28"/>
          <w:szCs w:val="28"/>
        </w:rPr>
        <w:t>руководствуясь порядком</w:t>
      </w:r>
      <w:r w:rsidR="00D41813" w:rsidRPr="00D41813">
        <w:t xml:space="preserve"> </w:t>
      </w:r>
      <w:r w:rsidR="00D41813" w:rsidRPr="00D41813">
        <w:rPr>
          <w:rFonts w:ascii="Times New Roman" w:eastAsia="Calibri" w:hAnsi="Times New Roman" w:cs="Times New Roman"/>
          <w:sz w:val="28"/>
          <w:szCs w:val="28"/>
        </w:rPr>
        <w:t>расчета норматива стоимости одного квадратного метра общей площади жилья по муниципальному образованию Темрюкский район</w:t>
      </w:r>
      <w:r w:rsidR="00253D9B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Темрюкский район от 6 сентября 2017 года </w:t>
      </w:r>
      <w:r w:rsidR="005F4C43">
        <w:rPr>
          <w:rFonts w:ascii="Times New Roman" w:eastAsia="Calibri" w:hAnsi="Times New Roman" w:cs="Times New Roman"/>
          <w:sz w:val="28"/>
          <w:szCs w:val="28"/>
        </w:rPr>
        <w:t xml:space="preserve">№ 1519 </w:t>
      </w:r>
      <w:r w:rsidR="00253D9B">
        <w:rPr>
          <w:rFonts w:ascii="Times New Roman" w:eastAsia="Calibri" w:hAnsi="Times New Roman" w:cs="Times New Roman"/>
          <w:sz w:val="28"/>
          <w:szCs w:val="28"/>
        </w:rPr>
        <w:t>«Об утверждении порядка расчета норматива стоимости одного квадратного метра общей площади жилья по муниципальному образованию Темрюкский район»,</w:t>
      </w:r>
      <w:r w:rsidR="00203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C0B8F" w:rsidRPr="009C0B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0B8F" w:rsidRPr="009C0B8F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9C0B8F" w:rsidRPr="009C0B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C0B8F" w:rsidRPr="009C0B8F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9C0B8F" w:rsidRDefault="009C0B8F" w:rsidP="0025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8F">
        <w:rPr>
          <w:rFonts w:ascii="Times New Roman" w:hAnsi="Times New Roman" w:cs="Times New Roman"/>
          <w:sz w:val="28"/>
          <w:szCs w:val="28"/>
        </w:rPr>
        <w:t xml:space="preserve">1. </w:t>
      </w:r>
      <w:r w:rsidR="00253D9B">
        <w:rPr>
          <w:rFonts w:ascii="Times New Roman" w:hAnsi="Times New Roman" w:cs="Times New Roman"/>
          <w:sz w:val="28"/>
          <w:szCs w:val="28"/>
        </w:rPr>
        <w:t>Утвердить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норматив стоимости одного квадратного метра общей площади жилья на территории муниципального образования Темрюкский район</w:t>
      </w:r>
      <w:r w:rsidR="00A34FC1">
        <w:rPr>
          <w:rFonts w:ascii="Times New Roman" w:hAnsi="Times New Roman" w:cs="Times New Roman"/>
          <w:sz w:val="28"/>
          <w:szCs w:val="28"/>
        </w:rPr>
        <w:t xml:space="preserve"> 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на </w:t>
      </w:r>
      <w:r w:rsidR="002673A7">
        <w:rPr>
          <w:rFonts w:ascii="Times New Roman" w:hAnsi="Times New Roman" w:cs="Times New Roman"/>
          <w:sz w:val="28"/>
          <w:szCs w:val="28"/>
        </w:rPr>
        <w:t>четвертый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DA141D">
        <w:rPr>
          <w:rFonts w:ascii="Times New Roman" w:hAnsi="Times New Roman" w:cs="Times New Roman"/>
          <w:sz w:val="28"/>
          <w:szCs w:val="28"/>
        </w:rPr>
        <w:t>2</w:t>
      </w:r>
      <w:r w:rsidR="00DB407A">
        <w:rPr>
          <w:rFonts w:ascii="Times New Roman" w:hAnsi="Times New Roman" w:cs="Times New Roman"/>
          <w:sz w:val="28"/>
          <w:szCs w:val="28"/>
        </w:rPr>
        <w:t>1</w:t>
      </w:r>
      <w:r w:rsidR="00A34FC1" w:rsidRPr="00A34F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3D9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673A7">
        <w:rPr>
          <w:rFonts w:ascii="Times New Roman" w:hAnsi="Times New Roman" w:cs="Times New Roman"/>
          <w:sz w:val="28"/>
          <w:szCs w:val="28"/>
        </w:rPr>
        <w:t>51564</w:t>
      </w:r>
      <w:r w:rsidR="00253D9B">
        <w:rPr>
          <w:rFonts w:ascii="Times New Roman" w:hAnsi="Times New Roman" w:cs="Times New Roman"/>
          <w:sz w:val="28"/>
          <w:szCs w:val="28"/>
        </w:rPr>
        <w:t xml:space="preserve"> (</w:t>
      </w:r>
      <w:r w:rsidR="002673A7">
        <w:rPr>
          <w:rFonts w:ascii="Times New Roman" w:hAnsi="Times New Roman" w:cs="Times New Roman"/>
          <w:sz w:val="28"/>
          <w:szCs w:val="28"/>
        </w:rPr>
        <w:t>пятидесяти одной тысячи пятисот шестидесяти четырех</w:t>
      </w:r>
      <w:r w:rsidR="00253D9B">
        <w:rPr>
          <w:rFonts w:ascii="Times New Roman" w:hAnsi="Times New Roman" w:cs="Times New Roman"/>
          <w:sz w:val="28"/>
          <w:szCs w:val="28"/>
        </w:rPr>
        <w:t>) рублей</w:t>
      </w:r>
      <w:r w:rsidR="00C87C10" w:rsidRPr="00C87C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87C10">
        <w:rPr>
          <w:rFonts w:ascii="Times New Roman" w:eastAsia="Times New Roman" w:hAnsi="Times New Roman" w:cs="Times New Roman"/>
          <w:sz w:val="28"/>
          <w:szCs w:val="20"/>
        </w:rPr>
        <w:t xml:space="preserve">с 1 </w:t>
      </w:r>
      <w:r w:rsidR="002673A7">
        <w:rPr>
          <w:rFonts w:ascii="Times New Roman" w:eastAsia="Times New Roman" w:hAnsi="Times New Roman" w:cs="Times New Roman"/>
          <w:sz w:val="28"/>
          <w:szCs w:val="20"/>
        </w:rPr>
        <w:t>октября</w:t>
      </w:r>
      <w:r w:rsidR="00C87C10">
        <w:rPr>
          <w:rFonts w:ascii="Times New Roman" w:eastAsia="Times New Roman" w:hAnsi="Times New Roman" w:cs="Times New Roman"/>
          <w:sz w:val="28"/>
          <w:szCs w:val="20"/>
        </w:rPr>
        <w:t xml:space="preserve"> 2021 года</w:t>
      </w:r>
      <w:r w:rsidR="00253D9B">
        <w:rPr>
          <w:rFonts w:ascii="Times New Roman" w:hAnsi="Times New Roman" w:cs="Times New Roman"/>
          <w:sz w:val="28"/>
          <w:szCs w:val="28"/>
        </w:rPr>
        <w:t>.</w:t>
      </w:r>
    </w:p>
    <w:p w:rsidR="00E323EC" w:rsidRDefault="005030E8" w:rsidP="00E323E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4EE9">
        <w:rPr>
          <w:rFonts w:ascii="Times New Roman" w:eastAsia="Times New Roman" w:hAnsi="Times New Roman" w:cs="Times New Roman"/>
          <w:sz w:val="28"/>
          <w:szCs w:val="20"/>
        </w:rPr>
        <w:t>2</w:t>
      </w:r>
      <w:r w:rsidR="005F4831" w:rsidRPr="00AC4EE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253D9B" w:rsidRPr="00253D9B">
        <w:rPr>
          <w:rFonts w:ascii="Times New Roman" w:eastAsia="Times New Roman" w:hAnsi="Times New Roman" w:cs="Times New Roman"/>
          <w:sz w:val="28"/>
          <w:szCs w:val="20"/>
        </w:rPr>
        <w:t>Отделу</w:t>
      </w:r>
      <w:r w:rsidR="003627FF">
        <w:rPr>
          <w:rFonts w:ascii="Times New Roman" w:eastAsia="Times New Roman" w:hAnsi="Times New Roman" w:cs="Times New Roman"/>
          <w:sz w:val="28"/>
          <w:szCs w:val="20"/>
        </w:rPr>
        <w:t xml:space="preserve"> информатизации и</w:t>
      </w:r>
      <w:r w:rsidR="00253D9B" w:rsidRPr="00253D9B">
        <w:rPr>
          <w:rFonts w:ascii="Times New Roman" w:eastAsia="Times New Roman" w:hAnsi="Times New Roman" w:cs="Times New Roman"/>
          <w:sz w:val="28"/>
          <w:szCs w:val="20"/>
        </w:rPr>
        <w:t xml:space="preserve"> взаимодействи</w:t>
      </w:r>
      <w:r w:rsidR="003627FF">
        <w:rPr>
          <w:rFonts w:ascii="Times New Roman" w:eastAsia="Times New Roman" w:hAnsi="Times New Roman" w:cs="Times New Roman"/>
          <w:sz w:val="28"/>
          <w:szCs w:val="20"/>
        </w:rPr>
        <w:t>я</w:t>
      </w:r>
      <w:r w:rsidR="00253D9B" w:rsidRPr="00253D9B">
        <w:rPr>
          <w:rFonts w:ascii="Times New Roman" w:eastAsia="Times New Roman" w:hAnsi="Times New Roman" w:cs="Times New Roman"/>
          <w:sz w:val="28"/>
          <w:szCs w:val="20"/>
        </w:rPr>
        <w:t xml:space="preserve"> со СМИ официально </w:t>
      </w:r>
      <w:r w:rsidR="005F4C43" w:rsidRPr="00253D9B">
        <w:rPr>
          <w:rFonts w:ascii="Times New Roman" w:eastAsia="Times New Roman" w:hAnsi="Times New Roman" w:cs="Times New Roman"/>
          <w:sz w:val="28"/>
          <w:szCs w:val="20"/>
        </w:rPr>
        <w:t>опубликовать</w:t>
      </w:r>
      <w:r w:rsidR="005F4C4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53D9B">
        <w:rPr>
          <w:rFonts w:ascii="Times New Roman" w:eastAsia="Times New Roman" w:hAnsi="Times New Roman" w:cs="Times New Roman"/>
          <w:sz w:val="28"/>
          <w:szCs w:val="20"/>
        </w:rPr>
        <w:t xml:space="preserve">настоящее </w:t>
      </w:r>
      <w:r w:rsidR="00253D9B" w:rsidRPr="00253D9B">
        <w:rPr>
          <w:rFonts w:ascii="Times New Roman" w:eastAsia="Times New Roman" w:hAnsi="Times New Roman" w:cs="Times New Roman"/>
          <w:sz w:val="28"/>
          <w:szCs w:val="20"/>
        </w:rPr>
        <w:t>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41813" w:rsidRDefault="00D41813" w:rsidP="00E7014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заместителей главы муниципального образования Темрюкский район                       Л.В. Криворучко и </w:t>
      </w:r>
      <w:r w:rsidR="00DB407A">
        <w:rPr>
          <w:rFonts w:ascii="Times New Roman" w:eastAsia="Times New Roman" w:hAnsi="Times New Roman" w:cs="Times New Roman"/>
          <w:sz w:val="28"/>
          <w:szCs w:val="20"/>
        </w:rPr>
        <w:t xml:space="preserve">С.И. </w:t>
      </w:r>
      <w:proofErr w:type="spellStart"/>
      <w:r w:rsidR="00DB407A">
        <w:rPr>
          <w:rFonts w:ascii="Times New Roman" w:eastAsia="Times New Roman" w:hAnsi="Times New Roman" w:cs="Times New Roman"/>
          <w:sz w:val="28"/>
          <w:szCs w:val="20"/>
        </w:rPr>
        <w:t>Лулудова</w:t>
      </w:r>
      <w:proofErr w:type="spellEnd"/>
      <w:r w:rsidR="00EC3782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F4831" w:rsidRPr="005F4831" w:rsidRDefault="00EC3782" w:rsidP="00E7014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.</w:t>
      </w:r>
      <w:r w:rsidR="002673A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34FC1" w:rsidRPr="00A34FC1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Постановление вступает в силу </w:t>
      </w:r>
      <w:r w:rsidR="00A34FC1">
        <w:rPr>
          <w:rFonts w:ascii="Times New Roman" w:eastAsia="Times New Roman" w:hAnsi="Times New Roman" w:cs="Times New Roman"/>
          <w:sz w:val="28"/>
          <w:szCs w:val="20"/>
        </w:rPr>
        <w:t>после его официального опубликования.</w:t>
      </w:r>
    </w:p>
    <w:p w:rsidR="003627FF" w:rsidRDefault="003627FF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87C10" w:rsidRDefault="00C87C10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F4831" w:rsidRPr="005F4831" w:rsidRDefault="003627FF" w:rsidP="005F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="005F4831" w:rsidRPr="005F4831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 </w:t>
      </w:r>
    </w:p>
    <w:p w:rsidR="007A24DC" w:rsidRDefault="005F4831" w:rsidP="008B0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F4831">
        <w:rPr>
          <w:rFonts w:ascii="Times New Roman" w:eastAsia="Times New Roman" w:hAnsi="Times New Roman" w:cs="Times New Roman"/>
          <w:sz w:val="28"/>
          <w:szCs w:val="20"/>
        </w:rPr>
        <w:t xml:space="preserve">Темрюкский район                                            </w:t>
      </w:r>
      <w:r w:rsidR="004C5668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="00BC20C4">
        <w:rPr>
          <w:rFonts w:ascii="Times New Roman" w:eastAsia="Times New Roman" w:hAnsi="Times New Roman" w:cs="Times New Roman"/>
          <w:sz w:val="28"/>
          <w:szCs w:val="20"/>
        </w:rPr>
        <w:t xml:space="preserve">                      </w:t>
      </w:r>
      <w:r w:rsidR="00D2213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C20C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C0906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BC20C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C0906">
        <w:rPr>
          <w:rFonts w:ascii="Times New Roman" w:eastAsia="Times New Roman" w:hAnsi="Times New Roman" w:cs="Times New Roman"/>
          <w:sz w:val="28"/>
          <w:szCs w:val="20"/>
        </w:rPr>
        <w:t xml:space="preserve">Ф.В. </w:t>
      </w:r>
      <w:proofErr w:type="spellStart"/>
      <w:r w:rsidR="00CC0906">
        <w:rPr>
          <w:rFonts w:ascii="Times New Roman" w:eastAsia="Times New Roman" w:hAnsi="Times New Roman" w:cs="Times New Roman"/>
          <w:sz w:val="28"/>
          <w:szCs w:val="20"/>
        </w:rPr>
        <w:t>Баб</w:t>
      </w:r>
      <w:r w:rsidR="004C5668">
        <w:rPr>
          <w:rFonts w:ascii="Times New Roman" w:eastAsia="Times New Roman" w:hAnsi="Times New Roman" w:cs="Times New Roman"/>
          <w:sz w:val="28"/>
          <w:szCs w:val="20"/>
        </w:rPr>
        <w:t>енков</w:t>
      </w:r>
      <w:proofErr w:type="spellEnd"/>
    </w:p>
    <w:p w:rsidR="00DB407A" w:rsidRPr="007A24DC" w:rsidRDefault="00DB407A" w:rsidP="00DB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lastRenderedPageBreak/>
        <w:t>ПОЯСНИТЕЛЬНАЯ ЗАПИСКА</w:t>
      </w:r>
    </w:p>
    <w:p w:rsidR="00DB407A" w:rsidRPr="007A24DC" w:rsidRDefault="00DB407A" w:rsidP="00DB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К проекту постановления «О нормативе стоимости одного квадратного метра общей площади жилья на территории муниципального образования Темрюкский район на </w:t>
      </w:r>
      <w:r w:rsidR="002673A7">
        <w:rPr>
          <w:rFonts w:ascii="Times New Roman" w:eastAsia="Times New Roman" w:hAnsi="Times New Roman" w:cs="Times New Roman"/>
          <w:sz w:val="27"/>
          <w:szCs w:val="27"/>
        </w:rPr>
        <w:t>четвертый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квартал 2021 года»</w:t>
      </w:r>
    </w:p>
    <w:p w:rsidR="00DB407A" w:rsidRPr="007A24DC" w:rsidRDefault="00DB407A" w:rsidP="008B00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B407A" w:rsidRPr="007A24DC" w:rsidRDefault="00DB407A" w:rsidP="00DB4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Согласно пункту 1.5. </w:t>
      </w:r>
      <w:proofErr w:type="gramStart"/>
      <w:r w:rsidRPr="007A24DC">
        <w:rPr>
          <w:rFonts w:ascii="Times New Roman" w:eastAsia="Times New Roman" w:hAnsi="Times New Roman" w:cs="Times New Roman"/>
          <w:sz w:val="27"/>
          <w:szCs w:val="27"/>
        </w:rPr>
        <w:t>Порядка расчета норматива стоимости одного квадратного метра общей площади жилья по муниципальному образованию Темрюкский район утвержденного постановлением администрации муниципального образования Темрюкский район от 6 сентября 2017 года                   № 1519 в соответствии с пунктом 13 приложения №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Российской Федерации</w:t>
      </w:r>
      <w:proofErr w:type="gramEnd"/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7A24DC">
        <w:rPr>
          <w:rFonts w:ascii="Times New Roman" w:eastAsia="Times New Roman" w:hAnsi="Times New Roman" w:cs="Times New Roman"/>
          <w:sz w:val="27"/>
          <w:szCs w:val="27"/>
        </w:rPr>
        <w:t>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норматив стоимости 1 квадратного метра общей площади жилья по муниципальному образованию не может превышать среднюю рыночную стоимости 1 квадратного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Федерации.</w:t>
      </w:r>
      <w:proofErr w:type="gramEnd"/>
    </w:p>
    <w:p w:rsidR="00DB407A" w:rsidRPr="007A24DC" w:rsidRDefault="00DB407A" w:rsidP="00DB4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Согласно информации представленной отделом комплексного анализа и закупок (служебная записка от </w:t>
      </w:r>
      <w:r w:rsidR="00161593">
        <w:rPr>
          <w:rFonts w:ascii="Times New Roman" w:eastAsia="Times New Roman" w:hAnsi="Times New Roman" w:cs="Times New Roman"/>
          <w:sz w:val="27"/>
          <w:szCs w:val="27"/>
        </w:rPr>
        <w:t>1</w:t>
      </w:r>
      <w:r w:rsidR="002673A7">
        <w:rPr>
          <w:rFonts w:ascii="Times New Roman" w:eastAsia="Times New Roman" w:hAnsi="Times New Roman" w:cs="Times New Roman"/>
          <w:sz w:val="27"/>
          <w:szCs w:val="27"/>
        </w:rPr>
        <w:t>5</w:t>
      </w:r>
      <w:r w:rsidR="0016159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73A7">
        <w:rPr>
          <w:rFonts w:ascii="Times New Roman" w:eastAsia="Times New Roman" w:hAnsi="Times New Roman" w:cs="Times New Roman"/>
          <w:sz w:val="27"/>
          <w:szCs w:val="27"/>
        </w:rPr>
        <w:t>октября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2021 года № 14-</w:t>
      </w:r>
      <w:r w:rsidR="002673A7">
        <w:rPr>
          <w:rFonts w:ascii="Times New Roman" w:eastAsia="Times New Roman" w:hAnsi="Times New Roman" w:cs="Times New Roman"/>
          <w:sz w:val="27"/>
          <w:szCs w:val="27"/>
        </w:rPr>
        <w:t>261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/21-28) расчетный норматив стоимости одного квадратного метра общей площади жилья по муниципальному образованию Темрюкский район на </w:t>
      </w:r>
      <w:r w:rsidR="002673A7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квартал 2021 года сост</w:t>
      </w:r>
      <w:r w:rsidR="000333B8" w:rsidRPr="007A24DC">
        <w:rPr>
          <w:rFonts w:ascii="Times New Roman" w:eastAsia="Times New Roman" w:hAnsi="Times New Roman" w:cs="Times New Roman"/>
          <w:sz w:val="27"/>
          <w:szCs w:val="27"/>
        </w:rPr>
        <w:t>ав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>л</w:t>
      </w:r>
      <w:r w:rsidR="000333B8" w:rsidRPr="007A24DC">
        <w:rPr>
          <w:rFonts w:ascii="Times New Roman" w:eastAsia="Times New Roman" w:hAnsi="Times New Roman" w:cs="Times New Roman"/>
          <w:sz w:val="27"/>
          <w:szCs w:val="27"/>
        </w:rPr>
        <w:t>яет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73A7">
        <w:rPr>
          <w:rFonts w:ascii="Times New Roman" w:eastAsia="Times New Roman" w:hAnsi="Times New Roman" w:cs="Times New Roman"/>
          <w:sz w:val="27"/>
          <w:szCs w:val="27"/>
        </w:rPr>
        <w:t>64155</w:t>
      </w:r>
      <w:r w:rsidR="000333B8" w:rsidRPr="007A24DC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2673A7">
        <w:rPr>
          <w:rFonts w:ascii="Times New Roman" w:eastAsia="Times New Roman" w:hAnsi="Times New Roman" w:cs="Times New Roman"/>
          <w:sz w:val="27"/>
          <w:szCs w:val="27"/>
        </w:rPr>
        <w:t>шестьдесят четыре тысячи сто пятьдесят пять</w:t>
      </w:r>
      <w:r w:rsidR="00FC104A">
        <w:rPr>
          <w:rFonts w:ascii="Times New Roman" w:eastAsia="Times New Roman" w:hAnsi="Times New Roman" w:cs="Times New Roman"/>
          <w:sz w:val="27"/>
          <w:szCs w:val="27"/>
        </w:rPr>
        <w:t>) руб</w:t>
      </w:r>
      <w:r w:rsidR="002673A7">
        <w:rPr>
          <w:rFonts w:ascii="Times New Roman" w:eastAsia="Times New Roman" w:hAnsi="Times New Roman" w:cs="Times New Roman"/>
          <w:sz w:val="27"/>
          <w:szCs w:val="27"/>
        </w:rPr>
        <w:t>.</w:t>
      </w:r>
      <w:r w:rsidR="00FC104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61593">
        <w:rPr>
          <w:rFonts w:ascii="Times New Roman" w:eastAsia="Times New Roman" w:hAnsi="Times New Roman" w:cs="Times New Roman"/>
          <w:sz w:val="27"/>
          <w:szCs w:val="27"/>
        </w:rPr>
        <w:t>9</w:t>
      </w:r>
      <w:r w:rsidR="002673A7">
        <w:rPr>
          <w:rFonts w:ascii="Times New Roman" w:eastAsia="Times New Roman" w:hAnsi="Times New Roman" w:cs="Times New Roman"/>
          <w:sz w:val="27"/>
          <w:szCs w:val="27"/>
        </w:rPr>
        <w:t>7</w:t>
      </w:r>
      <w:r w:rsidR="00FC104A">
        <w:rPr>
          <w:rFonts w:ascii="Times New Roman" w:eastAsia="Times New Roman" w:hAnsi="Times New Roman" w:cs="Times New Roman"/>
          <w:sz w:val="27"/>
          <w:szCs w:val="27"/>
        </w:rPr>
        <w:t xml:space="preserve"> копеек</w:t>
      </w:r>
      <w:r w:rsidR="000333B8" w:rsidRPr="007A24DC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0333B8" w:rsidRPr="007A24DC" w:rsidRDefault="000333B8" w:rsidP="00033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Согласно приказа министерства строительства и жилищно-коммунального хозяйства Российской Федерации от </w:t>
      </w:r>
      <w:r w:rsidR="002673A7" w:rsidRPr="002673A7">
        <w:rPr>
          <w:rFonts w:ascii="Times New Roman" w:eastAsia="Times New Roman" w:hAnsi="Times New Roman" w:cs="Times New Roman"/>
          <w:sz w:val="27"/>
          <w:szCs w:val="27"/>
        </w:rPr>
        <w:t xml:space="preserve">28 </w:t>
      </w:r>
      <w:r w:rsidR="002673A7">
        <w:rPr>
          <w:rFonts w:ascii="Times New Roman" w:eastAsia="Times New Roman" w:hAnsi="Times New Roman" w:cs="Times New Roman"/>
          <w:sz w:val="27"/>
          <w:szCs w:val="27"/>
        </w:rPr>
        <w:t>сентября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2021 года № </w:t>
      </w:r>
      <w:r w:rsidR="002673A7">
        <w:rPr>
          <w:rFonts w:ascii="Times New Roman" w:eastAsia="Times New Roman" w:hAnsi="Times New Roman" w:cs="Times New Roman"/>
          <w:sz w:val="27"/>
          <w:szCs w:val="27"/>
        </w:rPr>
        <w:t>699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>/</w:t>
      </w:r>
      <w:proofErr w:type="spellStart"/>
      <w:proofErr w:type="gramStart"/>
      <w:r w:rsidRPr="007A24DC">
        <w:rPr>
          <w:rFonts w:ascii="Times New Roman" w:eastAsia="Times New Roman" w:hAnsi="Times New Roman" w:cs="Times New Roman"/>
          <w:sz w:val="27"/>
          <w:szCs w:val="27"/>
        </w:rPr>
        <w:t>пр</w:t>
      </w:r>
      <w:proofErr w:type="spellEnd"/>
      <w:proofErr w:type="gramEnd"/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«О показателях средней рыночной стоимости одного квадратного метра общей площади жилого помещения по субъекта Российской Федерации на </w:t>
      </w:r>
      <w:r w:rsidRPr="007A24DC">
        <w:rPr>
          <w:rFonts w:ascii="Times New Roman" w:eastAsia="Times New Roman" w:hAnsi="Times New Roman" w:cs="Times New Roman"/>
          <w:sz w:val="27"/>
          <w:szCs w:val="27"/>
          <w:lang w:val="en-US"/>
        </w:rPr>
        <w:t>I</w:t>
      </w:r>
      <w:r w:rsidR="002673A7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квартал 2021 года» составляет </w:t>
      </w:r>
      <w:r w:rsidR="00161593">
        <w:rPr>
          <w:rFonts w:ascii="Times New Roman" w:eastAsia="Times New Roman" w:hAnsi="Times New Roman" w:cs="Times New Roman"/>
          <w:sz w:val="27"/>
          <w:szCs w:val="27"/>
        </w:rPr>
        <w:t>49344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161593">
        <w:rPr>
          <w:rFonts w:ascii="Times New Roman" w:eastAsia="Times New Roman" w:hAnsi="Times New Roman" w:cs="Times New Roman"/>
          <w:sz w:val="27"/>
          <w:szCs w:val="27"/>
        </w:rPr>
        <w:t>сорок девять тысяч триста сорок четыре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>) рубл</w:t>
      </w:r>
      <w:r w:rsidR="00161593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333B8" w:rsidRPr="007A24DC" w:rsidRDefault="000333B8" w:rsidP="00033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Принимая во внимание вышеизложенное, необходимо утвердить норматив стоимости одного квадратного метра общей площади жилья на территории муниципального образования Темрюкский район на </w:t>
      </w:r>
      <w:r w:rsidR="00161593">
        <w:rPr>
          <w:rFonts w:ascii="Times New Roman" w:eastAsia="Times New Roman" w:hAnsi="Times New Roman" w:cs="Times New Roman"/>
          <w:sz w:val="27"/>
          <w:szCs w:val="27"/>
        </w:rPr>
        <w:t>третий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квартал 2021 года в сумме </w:t>
      </w:r>
      <w:r w:rsidR="00E83F13">
        <w:rPr>
          <w:rFonts w:ascii="Times New Roman" w:eastAsia="Times New Roman" w:hAnsi="Times New Roman" w:cs="Times New Roman"/>
          <w:sz w:val="27"/>
          <w:szCs w:val="27"/>
        </w:rPr>
        <w:t>51564</w:t>
      </w:r>
      <w:r w:rsidR="00161593" w:rsidRPr="0016159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E83F13">
        <w:rPr>
          <w:rFonts w:ascii="Times New Roman" w:eastAsia="Times New Roman" w:hAnsi="Times New Roman" w:cs="Times New Roman"/>
          <w:sz w:val="27"/>
          <w:szCs w:val="27"/>
        </w:rPr>
        <w:t>пятьдесят одна тысяча пятьсот шестьдесят четыре</w:t>
      </w:r>
      <w:r w:rsidR="00161593" w:rsidRPr="00161593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рубл</w:t>
      </w:r>
      <w:r w:rsidR="00E83F13">
        <w:rPr>
          <w:rFonts w:ascii="Times New Roman" w:eastAsia="Times New Roman" w:hAnsi="Times New Roman" w:cs="Times New Roman"/>
          <w:sz w:val="27"/>
          <w:szCs w:val="27"/>
        </w:rPr>
        <w:t>я</w:t>
      </w:r>
      <w:bookmarkStart w:id="0" w:name="_GoBack"/>
      <w:bookmarkEnd w:id="0"/>
      <w:r w:rsidRPr="007A24D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333B8" w:rsidRPr="007A24DC" w:rsidRDefault="000333B8" w:rsidP="00033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33B8" w:rsidRPr="007A24DC" w:rsidRDefault="000333B8" w:rsidP="000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Начальник управления </w:t>
      </w:r>
    </w:p>
    <w:p w:rsidR="000333B8" w:rsidRPr="007A24DC" w:rsidRDefault="000333B8" w:rsidP="000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жилищно-коммунального хозяйства, </w:t>
      </w:r>
    </w:p>
    <w:p w:rsidR="000333B8" w:rsidRPr="007A24DC" w:rsidRDefault="000333B8" w:rsidP="000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охраны окружающей среды, транспорта, </w:t>
      </w:r>
    </w:p>
    <w:p w:rsidR="000333B8" w:rsidRPr="007A24DC" w:rsidRDefault="000333B8" w:rsidP="000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связи и дорожного хозяйства                                                            </w:t>
      </w:r>
      <w:r w:rsidR="007A24DC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 Н.К. Овчаренко</w:t>
      </w:r>
    </w:p>
    <w:p w:rsidR="000333B8" w:rsidRPr="007A24DC" w:rsidRDefault="000333B8" w:rsidP="000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33B8" w:rsidRPr="007A24DC" w:rsidRDefault="000333B8" w:rsidP="000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Главный специалист управления </w:t>
      </w:r>
    </w:p>
    <w:p w:rsidR="000333B8" w:rsidRPr="007A24DC" w:rsidRDefault="000333B8" w:rsidP="000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жилищно-коммунального хозяйства, </w:t>
      </w:r>
    </w:p>
    <w:p w:rsidR="000333B8" w:rsidRPr="007A24DC" w:rsidRDefault="000333B8" w:rsidP="000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охраны окружающей среды, транспорта, </w:t>
      </w:r>
    </w:p>
    <w:p w:rsidR="000333B8" w:rsidRPr="007A24DC" w:rsidRDefault="000333B8" w:rsidP="0003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24DC">
        <w:rPr>
          <w:rFonts w:ascii="Times New Roman" w:eastAsia="Times New Roman" w:hAnsi="Times New Roman" w:cs="Times New Roman"/>
          <w:sz w:val="27"/>
          <w:szCs w:val="27"/>
        </w:rPr>
        <w:t xml:space="preserve">связи и дорожного хозяйства                                                             </w:t>
      </w:r>
      <w:r w:rsidR="007A24DC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="007A24DC" w:rsidRPr="007A24DC">
        <w:rPr>
          <w:rFonts w:ascii="Times New Roman" w:eastAsia="Times New Roman" w:hAnsi="Times New Roman" w:cs="Times New Roman"/>
          <w:sz w:val="27"/>
          <w:szCs w:val="27"/>
        </w:rPr>
        <w:t xml:space="preserve">В.Р. </w:t>
      </w:r>
      <w:proofErr w:type="spellStart"/>
      <w:r w:rsidR="007A24DC" w:rsidRPr="007A24DC">
        <w:rPr>
          <w:rFonts w:ascii="Times New Roman" w:eastAsia="Times New Roman" w:hAnsi="Times New Roman" w:cs="Times New Roman"/>
          <w:sz w:val="27"/>
          <w:szCs w:val="27"/>
        </w:rPr>
        <w:t>Броль</w:t>
      </w:r>
      <w:proofErr w:type="spellEnd"/>
    </w:p>
    <w:sectPr w:rsidR="000333B8" w:rsidRPr="007A24DC" w:rsidSect="007A24DC">
      <w:headerReference w:type="default" r:id="rId7"/>
      <w:pgSz w:w="11906" w:h="16838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4D" w:rsidRDefault="0037644D" w:rsidP="009C0B8F">
      <w:pPr>
        <w:spacing w:after="0" w:line="240" w:lineRule="auto"/>
      </w:pPr>
      <w:r>
        <w:separator/>
      </w:r>
    </w:p>
  </w:endnote>
  <w:endnote w:type="continuationSeparator" w:id="0">
    <w:p w:rsidR="0037644D" w:rsidRDefault="0037644D" w:rsidP="009C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4D" w:rsidRDefault="0037644D" w:rsidP="009C0B8F">
      <w:pPr>
        <w:spacing w:after="0" w:line="240" w:lineRule="auto"/>
      </w:pPr>
      <w:r>
        <w:separator/>
      </w:r>
    </w:p>
  </w:footnote>
  <w:footnote w:type="continuationSeparator" w:id="0">
    <w:p w:rsidR="0037644D" w:rsidRDefault="0037644D" w:rsidP="009C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E5" w:rsidRPr="00FC104A" w:rsidRDefault="00E7014F">
    <w:pPr>
      <w:pStyle w:val="a5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FC104A">
      <w:rPr>
        <w:rFonts w:ascii="Times New Roman" w:hAnsi="Times New Roman" w:cs="Times New Roman"/>
        <w:color w:val="FFFFFF" w:themeColor="background1"/>
        <w:sz w:val="28"/>
        <w:szCs w:val="28"/>
      </w:rPr>
      <w:t>2</w:t>
    </w:r>
  </w:p>
  <w:p w:rsidR="003E42E5" w:rsidRDefault="003E42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8F"/>
    <w:rsid w:val="00003D88"/>
    <w:rsid w:val="00013D0E"/>
    <w:rsid w:val="000333B8"/>
    <w:rsid w:val="00042071"/>
    <w:rsid w:val="00051A23"/>
    <w:rsid w:val="00055FED"/>
    <w:rsid w:val="00074B93"/>
    <w:rsid w:val="000B51E2"/>
    <w:rsid w:val="000C1C18"/>
    <w:rsid w:val="000D5D50"/>
    <w:rsid w:val="000E384A"/>
    <w:rsid w:val="000E7B45"/>
    <w:rsid w:val="000F537F"/>
    <w:rsid w:val="000F56FE"/>
    <w:rsid w:val="00152E92"/>
    <w:rsid w:val="00161593"/>
    <w:rsid w:val="00165DB1"/>
    <w:rsid w:val="001976D2"/>
    <w:rsid w:val="001B2031"/>
    <w:rsid w:val="001B381D"/>
    <w:rsid w:val="001B3E55"/>
    <w:rsid w:val="001B4CCD"/>
    <w:rsid w:val="001C007A"/>
    <w:rsid w:val="001D0DD2"/>
    <w:rsid w:val="001E0FED"/>
    <w:rsid w:val="00203C96"/>
    <w:rsid w:val="00225368"/>
    <w:rsid w:val="00234744"/>
    <w:rsid w:val="002465B9"/>
    <w:rsid w:val="00253D9B"/>
    <w:rsid w:val="002576FF"/>
    <w:rsid w:val="002673A7"/>
    <w:rsid w:val="0027635D"/>
    <w:rsid w:val="002942CB"/>
    <w:rsid w:val="002A3EE0"/>
    <w:rsid w:val="002C326B"/>
    <w:rsid w:val="002D18EB"/>
    <w:rsid w:val="002E1563"/>
    <w:rsid w:val="002E1E12"/>
    <w:rsid w:val="002F51B0"/>
    <w:rsid w:val="00301B2D"/>
    <w:rsid w:val="003264D1"/>
    <w:rsid w:val="00335DBF"/>
    <w:rsid w:val="00347DFB"/>
    <w:rsid w:val="003627FF"/>
    <w:rsid w:val="0037644D"/>
    <w:rsid w:val="003A0707"/>
    <w:rsid w:val="003E42E5"/>
    <w:rsid w:val="004257D4"/>
    <w:rsid w:val="00427482"/>
    <w:rsid w:val="004545E1"/>
    <w:rsid w:val="004806BB"/>
    <w:rsid w:val="004C5668"/>
    <w:rsid w:val="004E0B2F"/>
    <w:rsid w:val="005030E8"/>
    <w:rsid w:val="00505921"/>
    <w:rsid w:val="00512DA4"/>
    <w:rsid w:val="005202D1"/>
    <w:rsid w:val="00527C96"/>
    <w:rsid w:val="00554947"/>
    <w:rsid w:val="00557713"/>
    <w:rsid w:val="005607FB"/>
    <w:rsid w:val="00565E11"/>
    <w:rsid w:val="00573C4C"/>
    <w:rsid w:val="00575419"/>
    <w:rsid w:val="0058066A"/>
    <w:rsid w:val="00582FEF"/>
    <w:rsid w:val="00583117"/>
    <w:rsid w:val="0058527D"/>
    <w:rsid w:val="005B624E"/>
    <w:rsid w:val="005C0296"/>
    <w:rsid w:val="005F4831"/>
    <w:rsid w:val="005F4C43"/>
    <w:rsid w:val="005F7AAA"/>
    <w:rsid w:val="00601FE4"/>
    <w:rsid w:val="00616912"/>
    <w:rsid w:val="0061796D"/>
    <w:rsid w:val="006276BC"/>
    <w:rsid w:val="00661B90"/>
    <w:rsid w:val="006945BF"/>
    <w:rsid w:val="006C0EE9"/>
    <w:rsid w:val="006F6B77"/>
    <w:rsid w:val="0071514D"/>
    <w:rsid w:val="00723EFC"/>
    <w:rsid w:val="007260A8"/>
    <w:rsid w:val="00735440"/>
    <w:rsid w:val="00743B3D"/>
    <w:rsid w:val="00776966"/>
    <w:rsid w:val="00795E46"/>
    <w:rsid w:val="007A24DC"/>
    <w:rsid w:val="007B743E"/>
    <w:rsid w:val="007C107D"/>
    <w:rsid w:val="007F3821"/>
    <w:rsid w:val="00807816"/>
    <w:rsid w:val="00821BFA"/>
    <w:rsid w:val="008341C9"/>
    <w:rsid w:val="00855AEA"/>
    <w:rsid w:val="008576F8"/>
    <w:rsid w:val="00862AFE"/>
    <w:rsid w:val="00871D8F"/>
    <w:rsid w:val="00874027"/>
    <w:rsid w:val="008A51BD"/>
    <w:rsid w:val="008A6059"/>
    <w:rsid w:val="008B0099"/>
    <w:rsid w:val="008C2CA1"/>
    <w:rsid w:val="008D4A0B"/>
    <w:rsid w:val="009338C1"/>
    <w:rsid w:val="00945B36"/>
    <w:rsid w:val="00950AE2"/>
    <w:rsid w:val="00952693"/>
    <w:rsid w:val="00965E18"/>
    <w:rsid w:val="009720D8"/>
    <w:rsid w:val="009772C4"/>
    <w:rsid w:val="00977E56"/>
    <w:rsid w:val="0098597E"/>
    <w:rsid w:val="009B3B84"/>
    <w:rsid w:val="009B6A0A"/>
    <w:rsid w:val="009C0B8F"/>
    <w:rsid w:val="009C4173"/>
    <w:rsid w:val="009E22A5"/>
    <w:rsid w:val="009E4807"/>
    <w:rsid w:val="009F0848"/>
    <w:rsid w:val="009F6704"/>
    <w:rsid w:val="00A01F2E"/>
    <w:rsid w:val="00A07456"/>
    <w:rsid w:val="00A274A0"/>
    <w:rsid w:val="00A322F2"/>
    <w:rsid w:val="00A34FC1"/>
    <w:rsid w:val="00A56BF1"/>
    <w:rsid w:val="00A71A6F"/>
    <w:rsid w:val="00AA22D6"/>
    <w:rsid w:val="00AA4D0D"/>
    <w:rsid w:val="00AB1E63"/>
    <w:rsid w:val="00AB3035"/>
    <w:rsid w:val="00AB6CC4"/>
    <w:rsid w:val="00AC4EE9"/>
    <w:rsid w:val="00AC7A93"/>
    <w:rsid w:val="00AD6758"/>
    <w:rsid w:val="00AF2641"/>
    <w:rsid w:val="00B064A8"/>
    <w:rsid w:val="00B35F29"/>
    <w:rsid w:val="00B6321D"/>
    <w:rsid w:val="00B8094A"/>
    <w:rsid w:val="00B812C9"/>
    <w:rsid w:val="00B8294D"/>
    <w:rsid w:val="00B90D98"/>
    <w:rsid w:val="00BB5720"/>
    <w:rsid w:val="00BC1A51"/>
    <w:rsid w:val="00BC20C4"/>
    <w:rsid w:val="00BD3629"/>
    <w:rsid w:val="00BD6CBB"/>
    <w:rsid w:val="00BE61FC"/>
    <w:rsid w:val="00BF0D9C"/>
    <w:rsid w:val="00BF5F89"/>
    <w:rsid w:val="00C01FF5"/>
    <w:rsid w:val="00C10E66"/>
    <w:rsid w:val="00C16C40"/>
    <w:rsid w:val="00C24FA1"/>
    <w:rsid w:val="00C54252"/>
    <w:rsid w:val="00C67CED"/>
    <w:rsid w:val="00C739D6"/>
    <w:rsid w:val="00C83CA7"/>
    <w:rsid w:val="00C87C10"/>
    <w:rsid w:val="00CA137C"/>
    <w:rsid w:val="00CB68FA"/>
    <w:rsid w:val="00CC0906"/>
    <w:rsid w:val="00CC537A"/>
    <w:rsid w:val="00D22134"/>
    <w:rsid w:val="00D23749"/>
    <w:rsid w:val="00D23DBD"/>
    <w:rsid w:val="00D41813"/>
    <w:rsid w:val="00D457B7"/>
    <w:rsid w:val="00D72E00"/>
    <w:rsid w:val="00D80DC3"/>
    <w:rsid w:val="00D908D1"/>
    <w:rsid w:val="00D94C47"/>
    <w:rsid w:val="00DA141D"/>
    <w:rsid w:val="00DA5FE1"/>
    <w:rsid w:val="00DB407A"/>
    <w:rsid w:val="00E323EC"/>
    <w:rsid w:val="00E7014F"/>
    <w:rsid w:val="00E83F13"/>
    <w:rsid w:val="00EA7153"/>
    <w:rsid w:val="00EA7EF2"/>
    <w:rsid w:val="00EB2034"/>
    <w:rsid w:val="00EC1443"/>
    <w:rsid w:val="00EC3782"/>
    <w:rsid w:val="00ED52CC"/>
    <w:rsid w:val="00EE2E9A"/>
    <w:rsid w:val="00EE7CCF"/>
    <w:rsid w:val="00F02520"/>
    <w:rsid w:val="00F11EE5"/>
    <w:rsid w:val="00F13BE8"/>
    <w:rsid w:val="00F21870"/>
    <w:rsid w:val="00F332FE"/>
    <w:rsid w:val="00F52BAD"/>
    <w:rsid w:val="00F63439"/>
    <w:rsid w:val="00F968D8"/>
    <w:rsid w:val="00F97407"/>
    <w:rsid w:val="00FB322F"/>
    <w:rsid w:val="00FC104A"/>
    <w:rsid w:val="00FD49FF"/>
    <w:rsid w:val="00FD4DF0"/>
    <w:rsid w:val="00FE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C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B8F"/>
  </w:style>
  <w:style w:type="paragraph" w:styleId="a7">
    <w:name w:val="footer"/>
    <w:basedOn w:val="a"/>
    <w:link w:val="a8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B8F"/>
  </w:style>
  <w:style w:type="paragraph" w:styleId="a9">
    <w:name w:val="List Paragraph"/>
    <w:basedOn w:val="a"/>
    <w:uiPriority w:val="34"/>
    <w:qFormat/>
    <w:rsid w:val="00821B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B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C0B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B8F"/>
  </w:style>
  <w:style w:type="paragraph" w:styleId="a7">
    <w:name w:val="footer"/>
    <w:basedOn w:val="a"/>
    <w:link w:val="a8"/>
    <w:uiPriority w:val="99"/>
    <w:unhideWhenUsed/>
    <w:rsid w:val="009C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B8F"/>
  </w:style>
  <w:style w:type="paragraph" w:styleId="a9">
    <w:name w:val="List Paragraph"/>
    <w:basedOn w:val="a"/>
    <w:uiPriority w:val="34"/>
    <w:qFormat/>
    <w:rsid w:val="00821B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2021-10-15T13:25:00Z</cp:lastPrinted>
  <dcterms:created xsi:type="dcterms:W3CDTF">2020-07-28T16:02:00Z</dcterms:created>
  <dcterms:modified xsi:type="dcterms:W3CDTF">2021-10-15T13:25:00Z</dcterms:modified>
</cp:coreProperties>
</file>