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EC" w:rsidRPr="00BD7D13" w:rsidRDefault="00C22D42" w:rsidP="00140AE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D7D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140AEC" w:rsidRPr="00BD7D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Социальный контракт для безработных граждан</w:t>
      </w:r>
      <w:r w:rsidRPr="00BD7D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140AEC" w:rsidRPr="00BD7D13" w:rsidRDefault="00140AEC" w:rsidP="00140AE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B0C09" w:rsidRDefault="00140AEC" w:rsidP="00140A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Социальный контракт по поиску работы является одним из видов адресной социальной помощи, которая оказывается малоимущим гражданам, </w:t>
      </w:r>
      <w:r w:rsidR="00DB0C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желающим трудоустроиться.</w:t>
      </w:r>
    </w:p>
    <w:p w:rsidR="00140AEC" w:rsidRPr="00C22D42" w:rsidRDefault="00DB0C09" w:rsidP="00140A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proofErr w:type="gramStart"/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заключение соц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иального </w:t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контракта могут рассчитывать малоимущие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семьи и малоимущие одиноко проживающие граждане, среднемесячный доход которых</w:t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независящим от них причинам ниже величины прожиточного минимума семьи, одиноко проживающего гражданина, установленного на дату обращения, в целях стимулирования их активных действий по преодолению трудной жизненной ситуации.</w:t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Общий период ежемесячных выплат по соц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иальному </w:t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контракту, заключенному в целях поиска работы, составляет 4 месяца:</w:t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первая</w:t>
      </w:r>
      <w:proofErr w:type="gramEnd"/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выплата производится в течение месяца </w:t>
      </w:r>
      <w:proofErr w:type="gramStart"/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даты заключения</w:t>
      </w:r>
      <w:proofErr w:type="gramEnd"/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соцконтракта</w:t>
      </w:r>
      <w:proofErr w:type="spellEnd"/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условии, что гражданин зарегистрировался в Центре занятости населения в качестве безработного;</w:t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три выплаты осуществляются в течение 3 месяцев с даты подтверждения трудоустройства.</w:t>
      </w:r>
      <w:r w:rsidR="00140AEC" w:rsidRPr="00C22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Социальный контракт на трудоустройство может заключаться с гражданами не чаще одного раза в год.</w:t>
      </w:r>
    </w:p>
    <w:p w:rsidR="00140AEC" w:rsidRPr="00C22D42" w:rsidRDefault="00140AEC" w:rsidP="00C22D42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42">
        <w:rPr>
          <w:rFonts w:ascii="Times New Roman" w:hAnsi="Times New Roman" w:cs="Times New Roman"/>
          <w:sz w:val="28"/>
          <w:szCs w:val="28"/>
        </w:rPr>
        <w:t>Ваши потребности – наши возможности. Центр занятости населения Темрюкского района</w:t>
      </w:r>
      <w:proofErr w:type="gramStart"/>
      <w:r w:rsidRPr="00C22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D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2D42">
        <w:rPr>
          <w:rFonts w:ascii="Times New Roman" w:hAnsi="Times New Roman" w:cs="Times New Roman"/>
          <w:sz w:val="28"/>
          <w:szCs w:val="28"/>
        </w:rPr>
        <w:t>. Темрюк, ул. Ленина, 48. Тел. 8(86148)5-23-39.</w:t>
      </w:r>
    </w:p>
    <w:p w:rsidR="00140AEC" w:rsidRDefault="00BD7D13" w:rsidP="00EB599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167640</wp:posOffset>
            </wp:positionV>
            <wp:extent cx="5970947" cy="4219575"/>
            <wp:effectExtent l="19050" t="0" r="0" b="0"/>
            <wp:wrapNone/>
            <wp:docPr id="1" name="Рисунок 1" descr="C:\Users\1\Desktop\сайт на\Соцконтра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на\Соцконтрак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47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0AEC" w:rsidSect="00BD7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8CB"/>
    <w:multiLevelType w:val="multilevel"/>
    <w:tmpl w:val="7894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C491B"/>
    <w:multiLevelType w:val="multilevel"/>
    <w:tmpl w:val="511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841D4"/>
    <w:multiLevelType w:val="multilevel"/>
    <w:tmpl w:val="30E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530B8"/>
    <w:multiLevelType w:val="multilevel"/>
    <w:tmpl w:val="5EC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063A6"/>
    <w:multiLevelType w:val="multilevel"/>
    <w:tmpl w:val="26B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251372"/>
    <w:multiLevelType w:val="multilevel"/>
    <w:tmpl w:val="5F9C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0407C"/>
    <w:multiLevelType w:val="multilevel"/>
    <w:tmpl w:val="41A0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E2F22"/>
    <w:multiLevelType w:val="multilevel"/>
    <w:tmpl w:val="B346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998"/>
    <w:rsid w:val="00140AEC"/>
    <w:rsid w:val="001908A5"/>
    <w:rsid w:val="0022144E"/>
    <w:rsid w:val="004558A0"/>
    <w:rsid w:val="004F2D09"/>
    <w:rsid w:val="007B4B97"/>
    <w:rsid w:val="00A1706B"/>
    <w:rsid w:val="00A32BAD"/>
    <w:rsid w:val="00AB1BA9"/>
    <w:rsid w:val="00BD7D13"/>
    <w:rsid w:val="00C22D42"/>
    <w:rsid w:val="00C52A81"/>
    <w:rsid w:val="00D34EE5"/>
    <w:rsid w:val="00DB0C09"/>
    <w:rsid w:val="00E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A0"/>
  </w:style>
  <w:style w:type="paragraph" w:styleId="2">
    <w:name w:val="heading 2"/>
    <w:basedOn w:val="a"/>
    <w:link w:val="20"/>
    <w:uiPriority w:val="9"/>
    <w:qFormat/>
    <w:rsid w:val="00A17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998"/>
    <w:rPr>
      <w:b/>
      <w:bCs/>
    </w:rPr>
  </w:style>
  <w:style w:type="character" w:styleId="a5">
    <w:name w:val="Hyperlink"/>
    <w:basedOn w:val="a0"/>
    <w:uiPriority w:val="99"/>
    <w:semiHidden/>
    <w:unhideWhenUsed/>
    <w:rsid w:val="00EB59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70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A1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AE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0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2023-03-30T13:36:00Z</cp:lastPrinted>
  <dcterms:created xsi:type="dcterms:W3CDTF">2023-03-29T12:59:00Z</dcterms:created>
  <dcterms:modified xsi:type="dcterms:W3CDTF">2023-03-30T13:40:00Z</dcterms:modified>
</cp:coreProperties>
</file>